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Autumn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A13" w:rsidRDefault="00626A1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very excited to welcome the Year 5s into Barn Owls and welcome back the Year 6 children!  </w:t>
      </w:r>
    </w:p>
    <w:p w:rsidR="00626A13" w:rsidRDefault="00626A13" w:rsidP="00D85C86">
      <w:pPr>
        <w:spacing w:after="0"/>
        <w:rPr>
          <w:rFonts w:ascii="Comic Sans MS" w:hAnsi="Comic Sans MS"/>
          <w:sz w:val="24"/>
          <w:szCs w:val="24"/>
        </w:rPr>
      </w:pPr>
    </w:p>
    <w:p w:rsidR="00FE79AC" w:rsidRPr="00F1100C" w:rsidRDefault="00F9179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Further information about what we will be covering</w:t>
      </w:r>
      <w:r w:rsidR="00A34739">
        <w:rPr>
          <w:rFonts w:ascii="Comic Sans MS" w:hAnsi="Comic Sans MS"/>
          <w:sz w:val="24"/>
          <w:szCs w:val="24"/>
        </w:rPr>
        <w:t xml:space="preserve"> and photos of the things that we do will be</w:t>
      </w:r>
      <w:r w:rsidR="002727A9" w:rsidRPr="00F1100C">
        <w:rPr>
          <w:rFonts w:ascii="Comic Sans MS" w:hAnsi="Comic Sans MS"/>
          <w:sz w:val="24"/>
          <w:szCs w:val="24"/>
        </w:rPr>
        <w:t xml:space="preserve">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2727A9" w:rsidRPr="00F1100C">
        <w:rPr>
          <w:rFonts w:ascii="Comic Sans MS" w:hAnsi="Comic Sans MS"/>
          <w:sz w:val="24"/>
          <w:szCs w:val="24"/>
        </w:rPr>
        <w:t xml:space="preserve"> class webpage.  </w:t>
      </w:r>
      <w:r w:rsidR="00D85C86" w:rsidRPr="00F1100C">
        <w:rPr>
          <w:rFonts w:ascii="Comic Sans MS" w:hAnsi="Comic Sans MS"/>
          <w:sz w:val="24"/>
          <w:szCs w:val="24"/>
        </w:rPr>
        <w:t>These are some of the things we will be doing: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2727A9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:rsidR="00E25BB8" w:rsidRPr="00F1100C" w:rsidRDefault="000F05D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Narratives</w:t>
      </w:r>
    </w:p>
    <w:p w:rsidR="002727A9" w:rsidRDefault="00520CC7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Poetry</w:t>
      </w:r>
    </w:p>
    <w:p w:rsidR="00520CC7" w:rsidRDefault="00520CC7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Factfiles</w:t>
      </w:r>
      <w:proofErr w:type="spellEnd"/>
    </w:p>
    <w:p w:rsidR="00A34739" w:rsidRPr="00F1100C" w:rsidRDefault="00A3473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comprehension</w:t>
      </w:r>
    </w:p>
    <w:p w:rsidR="00E25BB8" w:rsidRPr="00A34739" w:rsidRDefault="00870384" w:rsidP="00A34739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A34739" w:rsidRPr="00A34739">
        <w:rPr>
          <w:rFonts w:ascii="Comic Sans MS" w:hAnsi="Comic Sans MS"/>
          <w:sz w:val="24"/>
          <w:szCs w:val="24"/>
        </w:rPr>
        <w:t>Synonyms &amp; antonyms, nouns, determiners, adjectives, verbs, adverbs, speech, pronouns, prepo</w:t>
      </w:r>
      <w:r w:rsidR="00A34739">
        <w:rPr>
          <w:rFonts w:ascii="Comic Sans MS" w:hAnsi="Comic Sans MS"/>
          <w:sz w:val="24"/>
          <w:szCs w:val="24"/>
        </w:rPr>
        <w:t>sitions, possessive apostrophes</w:t>
      </w:r>
      <w:r w:rsidR="00A34739" w:rsidRPr="00A34739">
        <w:rPr>
          <w:rFonts w:ascii="Comic Sans MS" w:hAnsi="Comic Sans MS"/>
          <w:sz w:val="24"/>
          <w:szCs w:val="24"/>
        </w:rPr>
        <w:t>, contractions, expanded noun phrases, modal verbs,  subordinate and main clauses, subordinating conjunctions</w:t>
      </w:r>
    </w:p>
    <w:p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870384" w:rsidRPr="00F1100C" w:rsidRDefault="002727A9" w:rsidP="00520CC7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520CC7">
        <w:rPr>
          <w:rFonts w:ascii="Comic Sans MS" w:hAnsi="Comic Sans MS"/>
          <w:sz w:val="24"/>
          <w:szCs w:val="24"/>
        </w:rPr>
        <w:t xml:space="preserve">: </w:t>
      </w:r>
      <w:r w:rsidR="00520CC7" w:rsidRPr="00520CC7">
        <w:rPr>
          <w:rFonts w:ascii="Comic Sans MS" w:hAnsi="Comic Sans MS"/>
          <w:sz w:val="24"/>
          <w:szCs w:val="24"/>
        </w:rPr>
        <w:t>Place v</w:t>
      </w:r>
      <w:r w:rsidR="00520CC7">
        <w:rPr>
          <w:rFonts w:ascii="Comic Sans MS" w:hAnsi="Comic Sans MS"/>
          <w:sz w:val="24"/>
          <w:szCs w:val="24"/>
        </w:rPr>
        <w:t>alue to one million/ten million; c</w:t>
      </w:r>
      <w:r w:rsidR="00520CC7" w:rsidRPr="00520CC7">
        <w:rPr>
          <w:rFonts w:ascii="Comic Sans MS" w:hAnsi="Comic Sans MS"/>
          <w:sz w:val="24"/>
          <w:szCs w:val="24"/>
        </w:rPr>
        <w:t>oun</w:t>
      </w:r>
      <w:r w:rsidR="00520CC7">
        <w:rPr>
          <w:rFonts w:ascii="Comic Sans MS" w:hAnsi="Comic Sans MS"/>
          <w:sz w:val="24"/>
          <w:szCs w:val="24"/>
        </w:rPr>
        <w:t>ting on and back in 10,100,1000; r</w:t>
      </w:r>
      <w:r w:rsidR="00520CC7" w:rsidRPr="00520CC7">
        <w:rPr>
          <w:rFonts w:ascii="Comic Sans MS" w:hAnsi="Comic Sans MS"/>
          <w:sz w:val="24"/>
          <w:szCs w:val="24"/>
        </w:rPr>
        <w:t>oundin</w:t>
      </w:r>
      <w:r w:rsidR="00520CC7">
        <w:rPr>
          <w:rFonts w:ascii="Comic Sans MS" w:hAnsi="Comic Sans MS"/>
          <w:sz w:val="24"/>
          <w:szCs w:val="24"/>
        </w:rPr>
        <w:t>g and estimation; negative numbers; roman numerals; mental addition and subtraction; multiples, factors, primes; a</w:t>
      </w:r>
      <w:r w:rsidR="00520CC7" w:rsidRPr="00520CC7">
        <w:rPr>
          <w:rFonts w:ascii="Comic Sans MS" w:hAnsi="Comic Sans MS"/>
          <w:sz w:val="24"/>
          <w:szCs w:val="24"/>
        </w:rPr>
        <w:t>ddition/su</w:t>
      </w:r>
      <w:r w:rsidR="00520CC7">
        <w:rPr>
          <w:rFonts w:ascii="Comic Sans MS" w:hAnsi="Comic Sans MS"/>
          <w:sz w:val="24"/>
          <w:szCs w:val="24"/>
        </w:rPr>
        <w:t>btraction of whole and decimals; s</w:t>
      </w:r>
      <w:r w:rsidR="00520CC7" w:rsidRPr="00520CC7">
        <w:rPr>
          <w:rFonts w:ascii="Comic Sans MS" w:hAnsi="Comic Sans MS"/>
          <w:sz w:val="24"/>
          <w:szCs w:val="24"/>
        </w:rPr>
        <w:t xml:space="preserve">quare and cube </w:t>
      </w:r>
      <w:r w:rsidR="00520CC7">
        <w:rPr>
          <w:rFonts w:ascii="Comic Sans MS" w:hAnsi="Comic Sans MS"/>
          <w:sz w:val="24"/>
          <w:szCs w:val="24"/>
        </w:rPr>
        <w:t xml:space="preserve">numbers and order of operations; </w:t>
      </w:r>
      <w:proofErr w:type="spellStart"/>
      <w:r w:rsidR="00520CC7">
        <w:rPr>
          <w:rFonts w:ascii="Comic Sans MS" w:hAnsi="Comic Sans MS"/>
          <w:sz w:val="24"/>
          <w:szCs w:val="24"/>
        </w:rPr>
        <w:t>m</w:t>
      </w:r>
      <w:r w:rsidR="00520CC7" w:rsidRPr="00520CC7">
        <w:rPr>
          <w:rFonts w:ascii="Comic Sans MS" w:hAnsi="Comic Sans MS"/>
          <w:sz w:val="24"/>
          <w:szCs w:val="24"/>
        </w:rPr>
        <w:t>uliply</w:t>
      </w:r>
      <w:r w:rsidR="00520CC7">
        <w:rPr>
          <w:rFonts w:ascii="Comic Sans MS" w:hAnsi="Comic Sans MS"/>
          <w:sz w:val="24"/>
          <w:szCs w:val="24"/>
        </w:rPr>
        <w:t>ing</w:t>
      </w:r>
      <w:proofErr w:type="spellEnd"/>
      <w:r w:rsidR="00520CC7">
        <w:rPr>
          <w:rFonts w:ascii="Comic Sans MS" w:hAnsi="Comic Sans MS"/>
          <w:sz w:val="24"/>
          <w:szCs w:val="24"/>
        </w:rPr>
        <w:t xml:space="preserve"> and dividing by 10,100,1000; s</w:t>
      </w:r>
      <w:r w:rsidR="00520CC7" w:rsidRPr="00520CC7">
        <w:rPr>
          <w:rFonts w:ascii="Comic Sans MS" w:hAnsi="Comic Sans MS"/>
          <w:sz w:val="24"/>
          <w:szCs w:val="24"/>
        </w:rPr>
        <w:t>hort and l</w:t>
      </w:r>
      <w:r w:rsidR="00520CC7">
        <w:rPr>
          <w:rFonts w:ascii="Comic Sans MS" w:hAnsi="Comic Sans MS"/>
          <w:sz w:val="24"/>
          <w:szCs w:val="24"/>
        </w:rPr>
        <w:t>ong multiplication and division, w</w:t>
      </w:r>
      <w:r w:rsidR="00520CC7" w:rsidRPr="00520CC7">
        <w:rPr>
          <w:rFonts w:ascii="Comic Sans MS" w:hAnsi="Comic Sans MS"/>
          <w:sz w:val="24"/>
          <w:szCs w:val="24"/>
        </w:rPr>
        <w:t>ord problems with all 4 operations</w:t>
      </w:r>
    </w:p>
    <w:p w:rsidR="00F51E40" w:rsidRDefault="00870384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0F05D4">
        <w:rPr>
          <w:rFonts w:ascii="Comic Sans MS" w:hAnsi="Comic Sans MS"/>
          <w:sz w:val="24"/>
          <w:szCs w:val="24"/>
        </w:rPr>
        <w:t>Earth and Space</w:t>
      </w:r>
    </w:p>
    <w:p w:rsidR="00A34739" w:rsidRPr="000F05D4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146AEA">
        <w:rPr>
          <w:rFonts w:ascii="Comic Sans MS" w:hAnsi="Comic Sans MS"/>
          <w:b/>
          <w:sz w:val="24"/>
          <w:szCs w:val="24"/>
        </w:rPr>
        <w:t xml:space="preserve"> </w:t>
      </w:r>
      <w:r w:rsidR="00A34739" w:rsidRPr="000F05D4">
        <w:rPr>
          <w:rFonts w:ascii="Comic Sans MS" w:hAnsi="Comic Sans MS"/>
          <w:sz w:val="24"/>
          <w:szCs w:val="24"/>
        </w:rPr>
        <w:t>Longitude, latitude, tropics, equator, hem</w:t>
      </w:r>
      <w:r w:rsidR="000F05D4">
        <w:rPr>
          <w:rFonts w:ascii="Comic Sans MS" w:hAnsi="Comic Sans MS"/>
          <w:sz w:val="24"/>
          <w:szCs w:val="24"/>
        </w:rPr>
        <w:t xml:space="preserve">ispheres, poles, time zones </w:t>
      </w:r>
    </w:p>
    <w:p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A34739">
        <w:rPr>
          <w:rFonts w:ascii="Comic Sans MS" w:hAnsi="Comic Sans MS"/>
          <w:sz w:val="24"/>
          <w:szCs w:val="24"/>
        </w:rPr>
        <w:t>The Anglo Saxons</w:t>
      </w:r>
    </w:p>
    <w:p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D61676">
        <w:rPr>
          <w:rFonts w:ascii="Comic Sans MS" w:hAnsi="Comic Sans MS"/>
          <w:sz w:val="24"/>
          <w:szCs w:val="24"/>
        </w:rPr>
        <w:t xml:space="preserve"> Holst </w:t>
      </w:r>
    </w:p>
    <w:p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</w:t>
      </w:r>
      <w:r w:rsidR="00D61676">
        <w:rPr>
          <w:rFonts w:ascii="Comic Sans MS" w:hAnsi="Comic Sans MS"/>
          <w:sz w:val="24"/>
          <w:szCs w:val="24"/>
        </w:rPr>
        <w:t>Seasonality, Anglo-Saxon cookery and weaving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Pr="00F1100C">
        <w:rPr>
          <w:rFonts w:ascii="Comic Sans MS" w:hAnsi="Comic Sans MS"/>
          <w:sz w:val="24"/>
          <w:szCs w:val="24"/>
        </w:rPr>
        <w:t xml:space="preserve">:  </w:t>
      </w:r>
      <w:r w:rsidR="000F05D4">
        <w:rPr>
          <w:rFonts w:ascii="Comic Sans MS" w:hAnsi="Comic Sans MS"/>
          <w:sz w:val="24"/>
          <w:szCs w:val="24"/>
        </w:rPr>
        <w:t>David Hockney</w:t>
      </w:r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24601E">
        <w:rPr>
          <w:rFonts w:ascii="Comic Sans MS" w:hAnsi="Comic Sans MS"/>
          <w:sz w:val="24"/>
          <w:szCs w:val="24"/>
        </w:rPr>
        <w:t>Online safety, coding, word processing (MS Word)</w:t>
      </w:r>
    </w:p>
    <w:p w:rsidR="00D61676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24601E">
        <w:rPr>
          <w:rFonts w:ascii="Comic Sans MS" w:hAnsi="Comic Sans MS"/>
          <w:sz w:val="24"/>
          <w:szCs w:val="24"/>
        </w:rPr>
        <w:t xml:space="preserve"> Rights and responsibilities; change; getting along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 xml:space="preserve">: </w:t>
      </w:r>
      <w:r w:rsidR="00D61676">
        <w:rPr>
          <w:rFonts w:ascii="Comic Sans MS" w:hAnsi="Comic Sans MS"/>
          <w:sz w:val="24"/>
          <w:szCs w:val="24"/>
        </w:rPr>
        <w:t>Christianity – belonging and believing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A34739">
        <w:rPr>
          <w:rFonts w:ascii="Comic Sans MS" w:hAnsi="Comic Sans MS"/>
          <w:sz w:val="24"/>
          <w:szCs w:val="24"/>
        </w:rPr>
        <w:t>Netball, Dance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PE is on a Wednesday, however, PE kits should be brought into school every Monday and 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:rsidR="00626A13" w:rsidRPr="00626A13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Please remember that these some of these dates could be changed according to</w:t>
      </w:r>
    </w:p>
    <w:p w:rsidR="00D85C86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circumstances.</w:t>
      </w:r>
    </w:p>
    <w:p w:rsidR="00626A13" w:rsidRPr="00F1100C" w:rsidRDefault="00626A13" w:rsidP="00626A13">
      <w:pPr>
        <w:spacing w:after="0"/>
        <w:rPr>
          <w:rFonts w:ascii="Comic Sans MS" w:hAnsi="Comic Sans MS"/>
          <w:sz w:val="24"/>
          <w:szCs w:val="24"/>
        </w:rPr>
      </w:pPr>
    </w:p>
    <w:p w:rsidR="004F73B3" w:rsidRPr="00F1100C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</w:p>
    <w:p w:rsidR="00886725" w:rsidRDefault="007E47DA" w:rsidP="00F1100C">
      <w:pPr>
        <w:spacing w:after="0"/>
        <w:jc w:val="both"/>
        <w:rPr>
          <w:rFonts w:ascii="Comic Sans MS" w:hAnsi="Comic Sans MS"/>
          <w:color w:val="FF0000"/>
          <w:sz w:val="24"/>
          <w:szCs w:val="24"/>
        </w:rPr>
      </w:pPr>
      <w:hyperlink r:id="rId6" w:history="1">
        <w:r w:rsidR="008C1381" w:rsidRPr="00B7729B">
          <w:rPr>
            <w:rStyle w:val="Hyperlink"/>
            <w:rFonts w:ascii="Comic Sans MS" w:hAnsi="Comic Sans MS"/>
            <w:sz w:val="24"/>
            <w:szCs w:val="24"/>
          </w:rPr>
          <w:t>https://www.quadringprimary.co.uk/barn-owls-7/</w:t>
        </w:r>
      </w:hyperlink>
    </w:p>
    <w:p w:rsidR="00626A13" w:rsidRDefault="00626A13" w:rsidP="008C1381">
      <w:pPr>
        <w:spacing w:after="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:rsidR="00F3754E" w:rsidRDefault="00F3754E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Please let me know if there is anything you want to discuss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 xml:space="preserve">.  </w:t>
      </w:r>
    </w:p>
    <w:p w:rsidR="00F3754E" w:rsidRPr="00F3754E" w:rsidRDefault="00F3754E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Thank you for all of your support.</w:t>
      </w:r>
    </w:p>
    <w:p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15"/>
  </w:num>
  <w:num w:numId="6">
    <w:abstractNumId w:val="18"/>
  </w:num>
  <w:num w:numId="7">
    <w:abstractNumId w:val="13"/>
  </w:num>
  <w:num w:numId="8">
    <w:abstractNumId w:val="3"/>
  </w:num>
  <w:num w:numId="9">
    <w:abstractNumId w:val="7"/>
  </w:num>
  <w:num w:numId="10">
    <w:abstractNumId w:val="11"/>
  </w:num>
  <w:num w:numId="11">
    <w:abstractNumId w:val="8"/>
  </w:num>
  <w:num w:numId="12">
    <w:abstractNumId w:val="9"/>
  </w:num>
  <w:num w:numId="13">
    <w:abstractNumId w:val="16"/>
  </w:num>
  <w:num w:numId="14">
    <w:abstractNumId w:val="2"/>
  </w:num>
  <w:num w:numId="15">
    <w:abstractNumId w:val="12"/>
  </w:num>
  <w:num w:numId="16">
    <w:abstractNumId w:val="4"/>
  </w:num>
  <w:num w:numId="17">
    <w:abstractNumId w:val="14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45"/>
    <w:rsid w:val="000F05D4"/>
    <w:rsid w:val="00146AEA"/>
    <w:rsid w:val="00233F92"/>
    <w:rsid w:val="00242202"/>
    <w:rsid w:val="0024601E"/>
    <w:rsid w:val="002727A9"/>
    <w:rsid w:val="00357722"/>
    <w:rsid w:val="003D55C2"/>
    <w:rsid w:val="003F0C31"/>
    <w:rsid w:val="00483691"/>
    <w:rsid w:val="004B1970"/>
    <w:rsid w:val="004B5135"/>
    <w:rsid w:val="004F73B3"/>
    <w:rsid w:val="0051583B"/>
    <w:rsid w:val="00520CC7"/>
    <w:rsid w:val="00560FDF"/>
    <w:rsid w:val="005D20B2"/>
    <w:rsid w:val="006229A7"/>
    <w:rsid w:val="00626A13"/>
    <w:rsid w:val="00692837"/>
    <w:rsid w:val="006B1F99"/>
    <w:rsid w:val="006B63CD"/>
    <w:rsid w:val="006E0D7A"/>
    <w:rsid w:val="00706C10"/>
    <w:rsid w:val="007D4FD5"/>
    <w:rsid w:val="007E2F1D"/>
    <w:rsid w:val="007E3450"/>
    <w:rsid w:val="007E47DA"/>
    <w:rsid w:val="00840B7F"/>
    <w:rsid w:val="00870384"/>
    <w:rsid w:val="00886725"/>
    <w:rsid w:val="008C1381"/>
    <w:rsid w:val="008E78F4"/>
    <w:rsid w:val="008F06D3"/>
    <w:rsid w:val="00915E7F"/>
    <w:rsid w:val="00985D0E"/>
    <w:rsid w:val="00A34739"/>
    <w:rsid w:val="00A61B45"/>
    <w:rsid w:val="00A630CE"/>
    <w:rsid w:val="00B13A36"/>
    <w:rsid w:val="00B14989"/>
    <w:rsid w:val="00B62178"/>
    <w:rsid w:val="00BC753A"/>
    <w:rsid w:val="00BF70FF"/>
    <w:rsid w:val="00C72DAB"/>
    <w:rsid w:val="00C9071B"/>
    <w:rsid w:val="00CC559C"/>
    <w:rsid w:val="00D518D2"/>
    <w:rsid w:val="00D61676"/>
    <w:rsid w:val="00D85C86"/>
    <w:rsid w:val="00E25BB8"/>
    <w:rsid w:val="00E72DBB"/>
    <w:rsid w:val="00F1100C"/>
    <w:rsid w:val="00F123E1"/>
    <w:rsid w:val="00F3754E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DD30C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adringprimary.co.uk/barn-owls-7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5</cp:revision>
  <cp:lastPrinted>2022-09-05T16:28:00Z</cp:lastPrinted>
  <dcterms:created xsi:type="dcterms:W3CDTF">2022-09-04T12:01:00Z</dcterms:created>
  <dcterms:modified xsi:type="dcterms:W3CDTF">2022-09-05T16:32:00Z</dcterms:modified>
</cp:coreProperties>
</file>